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18" w:rsidRPr="00FC4E18" w:rsidRDefault="00FC4E18" w:rsidP="00FC4E18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4E18">
        <w:rPr>
          <w:rFonts w:asciiTheme="minorHAnsi" w:eastAsia="Times New Roman" w:hAnsiTheme="minorHAnsi" w:cstheme="minorHAnsi"/>
          <w:sz w:val="24"/>
          <w:szCs w:val="24"/>
        </w:rPr>
        <w:t>Powtarzamy w dalszym ciągu materiał tego roku szkolnego. Dziś rozdział Familie</w:t>
      </w:r>
    </w:p>
    <w:p w:rsidR="00FC4E18" w:rsidRPr="00FC4E18" w:rsidRDefault="00FC4E18" w:rsidP="00FC4E18">
      <w:pPr>
        <w:spacing w:line="360" w:lineRule="auto"/>
        <w:rPr>
          <w:rFonts w:asciiTheme="minorHAnsi" w:eastAsiaTheme="minorHAnsi" w:hAnsiTheme="minorHAnsi" w:cstheme="minorHAnsi"/>
          <w:color w:val="0563C1" w:themeColor="hyperlink"/>
          <w:sz w:val="24"/>
          <w:szCs w:val="24"/>
          <w:u w:val="single"/>
          <w:lang w:eastAsia="en-US"/>
        </w:rPr>
      </w:pPr>
      <w:r w:rsidRPr="00FC4E18">
        <w:rPr>
          <w:rFonts w:asciiTheme="minorHAnsi" w:eastAsia="Times New Roman" w:hAnsiTheme="minorHAnsi" w:cstheme="minorHAnsi"/>
          <w:sz w:val="24"/>
          <w:szCs w:val="24"/>
        </w:rPr>
        <w:t xml:space="preserve">Podane ćwiczenia </w:t>
      </w: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proszę wykonać i wykonane wysłać na adres: </w:t>
      </w:r>
      <w:hyperlink r:id="rId5" w:history="1">
        <w:r w:rsidRPr="00FC4E18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eugeniadabrowska2@wp.pl</w:t>
        </w:r>
      </w:hyperlink>
    </w:p>
    <w:p w:rsidR="00FC4E18" w:rsidRPr="00FC4E18" w:rsidRDefault="00FC4E18" w:rsidP="00FC4E1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Pracę proszę wykonać do </w:t>
      </w: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>08</w:t>
      </w: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FC4E1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.2020.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E18" w:rsidRPr="00FC4E18" w:rsidRDefault="00FC4E18" w:rsidP="00FC4E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Połącz podane liczby z odpowiednimi liczebnikami.</w:t>
      </w:r>
    </w:p>
    <w:p w:rsidR="00FC4E18" w:rsidRPr="00FC4E18" w:rsidRDefault="00FC4E18" w:rsidP="00FC4E18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FC4E18">
        <w:rPr>
          <w:rFonts w:asciiTheme="minorHAnsi" w:hAnsiTheme="minorHAnsi" w:cstheme="minorHAnsi"/>
          <w:sz w:val="24"/>
          <w:szCs w:val="24"/>
        </w:rPr>
        <w:t>zweiundzwanzig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siebzehn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einundzwanzig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siebzig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zwölf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sechzig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zwanzig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sechzehn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dreißig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einundachtzig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dreizehn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einundneunzig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dreiunddreißig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achtzehn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einunddreißig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neunzehn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vierzehn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vierundfünfzig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fünfundvierzig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fünfzehn</w:t>
      </w:r>
      <w:proofErr w:type="spellEnd"/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12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>20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13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21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22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30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31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33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14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15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45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54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16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17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81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60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18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70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19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91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E18" w:rsidRPr="00FC4E18" w:rsidRDefault="00FC4E18" w:rsidP="00FC4E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Zapisz liczebniki 1–8 cyframi.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fünfundzwanzig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   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n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eunundvierzig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zweiundfünfzig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   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vierundneunzig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FC4E18" w:rsidRP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dreiundachtzig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   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sechsundsiebzig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achtunddreißig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    </w:t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ab/>
      </w:r>
      <w:r w:rsidRPr="00FC4E18">
        <w:rPr>
          <w:rFonts w:asciiTheme="minorHAnsi" w:hAnsiTheme="minorHAnsi" w:cstheme="minorHAnsi"/>
          <w:sz w:val="24"/>
          <w:szCs w:val="24"/>
        </w:rPr>
        <w:t xml:space="preserve"> 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siebenundsechzig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–</w:t>
      </w:r>
    </w:p>
    <w:p w:rsidR="00FC4E18" w:rsidRDefault="00FC4E18" w:rsidP="00FC4E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E18" w:rsidRPr="00FC4E18" w:rsidRDefault="00FC4E18" w:rsidP="00FC4E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Uzupełnij pytania 1–8 odpowiednimi zaimkami pytajnymi, a następnie odpowiedz na pytania.</w:t>
      </w:r>
    </w:p>
    <w:p w:rsidR="00FC4E18" w:rsidRP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heißt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kommst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du?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r w:rsidRPr="00FC4E18">
        <w:rPr>
          <w:rFonts w:asciiTheme="minorHAnsi" w:hAnsiTheme="minorHAnsi" w:cstheme="minorHAnsi"/>
          <w:sz w:val="24"/>
          <w:szCs w:val="24"/>
        </w:rPr>
        <w:t xml:space="preserve">alt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bist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wohnst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du?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viele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Sprachen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sprichst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deine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Postleitzahl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C4E18">
        <w:rPr>
          <w:rFonts w:asciiTheme="minorHAnsi" w:hAnsiTheme="minorHAnsi" w:cstheme="minorHAnsi"/>
          <w:sz w:val="24"/>
          <w:szCs w:val="24"/>
        </w:rPr>
        <w:t xml:space="preserve">lt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sind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deine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Eltern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 </w:t>
      </w:r>
    </w:p>
    <w:p w:rsidR="00FC4E18" w:rsidRDefault="00FC4E18" w:rsidP="00FC4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viel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vierzehn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plus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fünfzig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? –  </w:t>
      </w:r>
    </w:p>
    <w:p w:rsidR="00FC4E18" w:rsidRPr="00FC4E18" w:rsidRDefault="00FC4E18" w:rsidP="00FC4E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lastRenderedPageBreak/>
        <w:t xml:space="preserve">Uzupełnij podany tekst czasownikami </w:t>
      </w:r>
      <w:proofErr w:type="spellStart"/>
      <w:r w:rsidRPr="00FC4E18">
        <w:rPr>
          <w:rFonts w:asciiTheme="minorHAnsi" w:hAnsiTheme="minorHAnsi" w:cstheme="minorHAnsi"/>
          <w:i/>
          <w:iCs/>
          <w:sz w:val="24"/>
          <w:szCs w:val="24"/>
        </w:rPr>
        <w:t>sein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lub </w:t>
      </w:r>
      <w:proofErr w:type="spellStart"/>
      <w:r w:rsidRPr="00FC4E18">
        <w:rPr>
          <w:rFonts w:asciiTheme="minorHAnsi" w:hAnsiTheme="minorHAnsi" w:cstheme="minorHAnsi"/>
          <w:i/>
          <w:iCs/>
          <w:sz w:val="24"/>
          <w:szCs w:val="24"/>
        </w:rPr>
        <w:t>haben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w odpowiedniej formie.</w:t>
      </w:r>
    </w:p>
    <w:p w:rsidR="00FC4E18" w:rsidRDefault="00FC4E18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 xml:space="preserve">Das (1) 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Lily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ihre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Familie.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Lily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(2)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……………………..</w:t>
      </w:r>
      <w:r w:rsidRPr="00FC4E18">
        <w:rPr>
          <w:rFonts w:asciiTheme="minorHAnsi" w:hAnsiTheme="minorHAnsi" w:cstheme="minorHAnsi"/>
          <w:sz w:val="24"/>
          <w:szCs w:val="24"/>
        </w:rPr>
        <w:t xml:space="preserve">15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Jahre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alt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geht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aufs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Gymnasium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(3)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einen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Bruder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Sein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Name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(4)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………………………..</w:t>
      </w:r>
      <w:r w:rsidRPr="00FC4E18">
        <w:rPr>
          <w:rFonts w:asciiTheme="minorHAnsi" w:hAnsiTheme="minorHAnsi" w:cstheme="minorHAnsi"/>
          <w:sz w:val="24"/>
          <w:szCs w:val="24"/>
        </w:rPr>
        <w:t xml:space="preserve">Theo. Theo (5) 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FC4E18">
        <w:rPr>
          <w:rFonts w:asciiTheme="minorHAnsi" w:hAnsiTheme="minorHAnsi" w:cstheme="minorHAnsi"/>
          <w:sz w:val="24"/>
          <w:szCs w:val="24"/>
        </w:rPr>
        <w:t xml:space="preserve">17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auch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Gymnasiast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Lilys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Theos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Eltern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heißen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Daniela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Patrick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(6) 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FC4E18">
        <w:rPr>
          <w:rFonts w:asciiTheme="minorHAnsi" w:hAnsiTheme="minorHAnsi" w:cstheme="minorHAnsi"/>
          <w:sz w:val="24"/>
          <w:szCs w:val="24"/>
        </w:rPr>
        <w:t xml:space="preserve">41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Jahre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alt.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Lilys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Familie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lebt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in Schaffhausen. Das (7)  </w:t>
      </w:r>
      <w:r w:rsidR="00107DED">
        <w:rPr>
          <w:rFonts w:asciiTheme="minorHAnsi" w:hAnsiTheme="minorHAnsi" w:cstheme="minorHAnsi"/>
          <w:sz w:val="24"/>
          <w:szCs w:val="24"/>
        </w:rPr>
        <w:t>………………….</w:t>
      </w:r>
      <w:r w:rsidRPr="00FC4E18">
        <w:rPr>
          <w:rFonts w:asciiTheme="minorHAnsi" w:hAnsiTheme="minorHAnsi" w:cstheme="minorHAnsi"/>
          <w:sz w:val="24"/>
          <w:szCs w:val="24"/>
        </w:rPr>
        <w:t xml:space="preserve">in der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Schweiz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Schaffhausen  (8)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…………………………..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sehr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schön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Lilys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Großeltern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leben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auch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in der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Schweiz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Danielas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Eltern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heißen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Christiane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Reinhold. </w:t>
      </w:r>
      <w:proofErr w:type="spellStart"/>
      <w:r w:rsidRPr="00FC4E18">
        <w:rPr>
          <w:rFonts w:asciiTheme="minorHAnsi" w:hAnsiTheme="minorHAnsi" w:cstheme="minorHAnsi"/>
          <w:sz w:val="24"/>
          <w:szCs w:val="24"/>
        </w:rPr>
        <w:t>Beide</w:t>
      </w:r>
      <w:proofErr w:type="spellEnd"/>
      <w:r w:rsidRPr="00FC4E18">
        <w:rPr>
          <w:rFonts w:asciiTheme="minorHAnsi" w:hAnsiTheme="minorHAnsi" w:cstheme="minorHAnsi"/>
          <w:sz w:val="24"/>
          <w:szCs w:val="24"/>
        </w:rPr>
        <w:t xml:space="preserve"> </w:t>
      </w:r>
      <w:r w:rsidRPr="00107DED">
        <w:rPr>
          <w:rFonts w:asciiTheme="minorHAnsi" w:hAnsiTheme="minorHAnsi" w:cstheme="minorHAnsi"/>
          <w:sz w:val="24"/>
          <w:szCs w:val="24"/>
        </w:rPr>
        <w:t xml:space="preserve">(9)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107DED">
        <w:rPr>
          <w:rFonts w:asciiTheme="minorHAnsi" w:hAnsiTheme="minorHAnsi" w:cstheme="minorHAnsi"/>
          <w:sz w:val="24"/>
          <w:szCs w:val="24"/>
        </w:rPr>
        <w:t xml:space="preserve">75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Jahre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alt.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Patricks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Mutter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, Rita, (10)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107DED">
        <w:rPr>
          <w:rFonts w:asciiTheme="minorHAnsi" w:hAnsiTheme="minorHAnsi" w:cstheme="minorHAnsi"/>
          <w:sz w:val="24"/>
          <w:szCs w:val="24"/>
        </w:rPr>
        <w:t xml:space="preserve">69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sein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Vater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, Manfred,  (11)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…………………….</w:t>
      </w:r>
      <w:r w:rsidRPr="00107DED">
        <w:rPr>
          <w:rFonts w:asciiTheme="minorHAnsi" w:hAnsiTheme="minorHAnsi" w:cstheme="minorHAnsi"/>
          <w:sz w:val="24"/>
          <w:szCs w:val="24"/>
        </w:rPr>
        <w:t xml:space="preserve">70. Daniela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Patrick (12) 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…………………………………….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beide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Geschwister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ihre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Geschwister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 (13) </w:t>
      </w:r>
      <w:r w:rsidR="00107DE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auch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Kinder.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Lily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Theo (14)  </w:t>
      </w:r>
      <w:r w:rsidR="00107DED">
        <w:rPr>
          <w:rFonts w:asciiTheme="minorHAnsi" w:hAnsiTheme="minorHAnsi" w:cstheme="minorHAnsi"/>
          <w:sz w:val="24"/>
          <w:szCs w:val="24"/>
        </w:rPr>
        <w:t>…………………..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fünf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Cousins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und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07DED">
        <w:rPr>
          <w:rFonts w:asciiTheme="minorHAnsi" w:hAnsiTheme="minorHAnsi" w:cstheme="minorHAnsi"/>
          <w:sz w:val="24"/>
          <w:szCs w:val="24"/>
        </w:rPr>
        <w:t>Cousinen</w:t>
      </w:r>
      <w:proofErr w:type="spellEnd"/>
      <w:r w:rsidRPr="00107DED">
        <w:rPr>
          <w:rFonts w:asciiTheme="minorHAnsi" w:hAnsiTheme="minorHAnsi" w:cstheme="minorHAnsi"/>
          <w:sz w:val="24"/>
          <w:szCs w:val="24"/>
        </w:rPr>
        <w:t>.</w:t>
      </w:r>
    </w:p>
    <w:p w:rsidR="00107DED" w:rsidRDefault="00107DED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07DED" w:rsidRDefault="00107DED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E18">
        <w:rPr>
          <w:rFonts w:asciiTheme="minorHAnsi" w:hAnsiTheme="minorHAnsi" w:cstheme="minorHAnsi"/>
          <w:sz w:val="24"/>
          <w:szCs w:val="24"/>
        </w:rPr>
        <w:t>Schaffhausen</w:t>
      </w:r>
      <w:r>
        <w:rPr>
          <w:rFonts w:asciiTheme="minorHAnsi" w:hAnsiTheme="minorHAnsi" w:cstheme="minorHAnsi"/>
          <w:sz w:val="24"/>
          <w:szCs w:val="24"/>
        </w:rPr>
        <w:t xml:space="preserve"> – miasto w Szwajcarii</w:t>
      </w:r>
    </w:p>
    <w:p w:rsidR="00107DED" w:rsidRDefault="00107DED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Schweiz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Szwajcaria</w:t>
      </w:r>
      <w:bookmarkStart w:id="0" w:name="_GoBack"/>
      <w:bookmarkEnd w:id="0"/>
    </w:p>
    <w:p w:rsidR="00107DED" w:rsidRDefault="00107DED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beide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obydwoje</w:t>
      </w:r>
    </w:p>
    <w:p w:rsidR="00107DED" w:rsidRPr="00107DED" w:rsidRDefault="00107DED" w:rsidP="00107DE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Gymnasiast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gimnazjalista</w:t>
      </w:r>
    </w:p>
    <w:sectPr w:rsidR="00107DED" w:rsidRPr="00107DED" w:rsidSect="00FC4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BFE"/>
    <w:multiLevelType w:val="hybridMultilevel"/>
    <w:tmpl w:val="AB2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C19"/>
    <w:multiLevelType w:val="hybridMultilevel"/>
    <w:tmpl w:val="FCF85298"/>
    <w:lvl w:ilvl="0" w:tplc="BBDC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18"/>
    <w:rsid w:val="00107DED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627D"/>
  <w15:chartTrackingRefBased/>
  <w15:docId w15:val="{3F2BDE72-2084-4B3C-A7A7-A3ABBA0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2020-04-01T09:59:00Z</dcterms:created>
  <dcterms:modified xsi:type="dcterms:W3CDTF">2020-04-01T10:14:00Z</dcterms:modified>
</cp:coreProperties>
</file>